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F" w:rsidRPr="00A51D26" w:rsidRDefault="00E92E9F" w:rsidP="00E92E9F">
      <w:pPr>
        <w:jc w:val="center"/>
        <w:rPr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</w:t>
      </w:r>
      <w:r>
        <w:rPr>
          <w:b/>
        </w:rPr>
        <w:t xml:space="preserve"> </w:t>
      </w:r>
      <w:r w:rsidRPr="00A51D26">
        <w:rPr>
          <w:noProof/>
          <w:sz w:val="28"/>
          <w:szCs w:val="28"/>
        </w:rPr>
        <w:drawing>
          <wp:inline distT="0" distB="0" distL="0" distR="0" wp14:anchorId="61088372" wp14:editId="1EA78AAD">
            <wp:extent cx="609600" cy="790575"/>
            <wp:effectExtent l="0" t="0" r="0" b="9525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D26">
        <w:rPr>
          <w:sz w:val="28"/>
          <w:szCs w:val="28"/>
        </w:rPr>
        <w:t xml:space="preserve">  </w:t>
      </w:r>
    </w:p>
    <w:p w:rsidR="00E92E9F" w:rsidRPr="00A51D26" w:rsidRDefault="00E92E9F" w:rsidP="00E92E9F">
      <w:pPr>
        <w:jc w:val="center"/>
        <w:rPr>
          <w:b/>
          <w:sz w:val="28"/>
          <w:szCs w:val="28"/>
        </w:rPr>
      </w:pPr>
      <w:r w:rsidRPr="00A51D26">
        <w:rPr>
          <w:b/>
          <w:sz w:val="28"/>
          <w:szCs w:val="28"/>
        </w:rPr>
        <w:t xml:space="preserve">С О Б </w:t>
      </w:r>
      <w:proofErr w:type="gramStart"/>
      <w:r w:rsidRPr="00A51D26">
        <w:rPr>
          <w:b/>
          <w:sz w:val="28"/>
          <w:szCs w:val="28"/>
        </w:rPr>
        <w:t>Р</w:t>
      </w:r>
      <w:proofErr w:type="gramEnd"/>
      <w:r w:rsidRPr="00A51D26">
        <w:rPr>
          <w:b/>
          <w:sz w:val="28"/>
          <w:szCs w:val="28"/>
        </w:rPr>
        <w:t xml:space="preserve"> А Н И Е           Д Е П У Т А Т О В</w:t>
      </w:r>
    </w:p>
    <w:p w:rsidR="00E92E9F" w:rsidRDefault="00E92E9F" w:rsidP="00E92E9F">
      <w:pPr>
        <w:keepNext/>
        <w:jc w:val="center"/>
        <w:outlineLvl w:val="1"/>
        <w:rPr>
          <w:b/>
          <w:bCs/>
          <w:sz w:val="28"/>
          <w:szCs w:val="28"/>
        </w:rPr>
      </w:pPr>
      <w:r w:rsidRPr="00A51D26">
        <w:rPr>
          <w:b/>
          <w:bCs/>
          <w:sz w:val="28"/>
          <w:szCs w:val="28"/>
        </w:rPr>
        <w:t xml:space="preserve">М А К С А Т И Х И Н С К О Г О       </w:t>
      </w:r>
      <w:proofErr w:type="gramStart"/>
      <w:r w:rsidRPr="00A51D26">
        <w:rPr>
          <w:b/>
          <w:bCs/>
          <w:sz w:val="28"/>
          <w:szCs w:val="28"/>
        </w:rPr>
        <w:t>Р</w:t>
      </w:r>
      <w:proofErr w:type="gramEnd"/>
      <w:r w:rsidRPr="00A51D26">
        <w:rPr>
          <w:b/>
          <w:bCs/>
          <w:sz w:val="28"/>
          <w:szCs w:val="28"/>
        </w:rPr>
        <w:t xml:space="preserve"> А Й О Н А</w:t>
      </w:r>
    </w:p>
    <w:p w:rsidR="00E92E9F" w:rsidRPr="00A51D26" w:rsidRDefault="00E92E9F" w:rsidP="00E92E9F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 В Е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С К О Й      О Б Л А С Т И</w:t>
      </w:r>
    </w:p>
    <w:p w:rsidR="00E92E9F" w:rsidRPr="00A51D26" w:rsidRDefault="00E92E9F" w:rsidP="00E92E9F">
      <w:pPr>
        <w:pBdr>
          <w:bottom w:val="single" w:sz="12" w:space="1" w:color="auto"/>
        </w:pBdr>
        <w:rPr>
          <w:sz w:val="28"/>
          <w:szCs w:val="28"/>
        </w:rPr>
      </w:pPr>
    </w:p>
    <w:p w:rsidR="00E92E9F" w:rsidRPr="00A51D26" w:rsidRDefault="00E92E9F" w:rsidP="00E92E9F">
      <w:pPr>
        <w:jc w:val="center"/>
      </w:pPr>
    </w:p>
    <w:p w:rsidR="00E92E9F" w:rsidRDefault="00E92E9F" w:rsidP="00935903">
      <w:pPr>
        <w:jc w:val="center"/>
        <w:rPr>
          <w:b/>
          <w:bCs/>
          <w:sz w:val="28"/>
          <w:szCs w:val="28"/>
        </w:rPr>
      </w:pPr>
      <w:r w:rsidRPr="00A51D26">
        <w:rPr>
          <w:b/>
          <w:bCs/>
          <w:sz w:val="28"/>
          <w:szCs w:val="28"/>
        </w:rPr>
        <w:t>РЕШЕНИЕ</w:t>
      </w:r>
    </w:p>
    <w:p w:rsidR="00935903" w:rsidRPr="00A51D26" w:rsidRDefault="00935903" w:rsidP="00E92E9F">
      <w:pPr>
        <w:jc w:val="center"/>
        <w:rPr>
          <w:b/>
          <w:bCs/>
          <w:sz w:val="28"/>
          <w:szCs w:val="28"/>
        </w:rPr>
      </w:pPr>
    </w:p>
    <w:p w:rsidR="00E92E9F" w:rsidRDefault="00E92E9F" w:rsidP="00E92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51D26">
        <w:rPr>
          <w:sz w:val="28"/>
          <w:szCs w:val="28"/>
        </w:rPr>
        <w:t xml:space="preserve">т </w:t>
      </w:r>
      <w:r>
        <w:rPr>
          <w:sz w:val="28"/>
          <w:szCs w:val="28"/>
        </w:rPr>
        <w:t>25</w:t>
      </w:r>
      <w:r w:rsidRPr="00A51D26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A51D26">
        <w:rPr>
          <w:sz w:val="28"/>
          <w:szCs w:val="28"/>
        </w:rPr>
        <w:t xml:space="preserve"> г.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935903">
        <w:rPr>
          <w:sz w:val="28"/>
          <w:szCs w:val="28"/>
        </w:rPr>
        <w:t>102</w:t>
      </w:r>
    </w:p>
    <w:p w:rsidR="00E92E9F" w:rsidRPr="00A51D26" w:rsidRDefault="00E92E9F" w:rsidP="00E92E9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92E9F" w:rsidRPr="00A51D26" w:rsidRDefault="00E92E9F" w:rsidP="00935903">
      <w:pPr>
        <w:tabs>
          <w:tab w:val="left" w:pos="7371"/>
        </w:tabs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 w:rsidRPr="00A51D26">
        <w:rPr>
          <w:sz w:val="28"/>
          <w:szCs w:val="28"/>
        </w:rPr>
        <w:t xml:space="preserve">Об утверждении Плана </w:t>
      </w:r>
      <w:r w:rsidR="00935903">
        <w:rPr>
          <w:sz w:val="28"/>
          <w:szCs w:val="28"/>
        </w:rPr>
        <w:t>р</w:t>
      </w:r>
      <w:r w:rsidRPr="00A51D26">
        <w:rPr>
          <w:sz w:val="28"/>
          <w:szCs w:val="28"/>
        </w:rPr>
        <w:t>аботы</w:t>
      </w:r>
    </w:p>
    <w:p w:rsidR="00E92E9F" w:rsidRDefault="00E92E9F" w:rsidP="00935903">
      <w:pPr>
        <w:tabs>
          <w:tab w:val="left" w:pos="7371"/>
        </w:tabs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 w:rsidRPr="00A51D26">
        <w:rPr>
          <w:sz w:val="28"/>
          <w:szCs w:val="28"/>
        </w:rPr>
        <w:t>Контрольно-счетной палаты</w:t>
      </w:r>
      <w:r w:rsidR="00935903">
        <w:rPr>
          <w:sz w:val="28"/>
          <w:szCs w:val="28"/>
        </w:rPr>
        <w:t xml:space="preserve"> </w:t>
      </w:r>
      <w:r w:rsidRPr="00A51D26">
        <w:rPr>
          <w:sz w:val="28"/>
          <w:szCs w:val="28"/>
        </w:rPr>
        <w:t>Собрания депутатов</w:t>
      </w:r>
      <w:r w:rsidR="00935903">
        <w:rPr>
          <w:sz w:val="28"/>
          <w:szCs w:val="28"/>
        </w:rPr>
        <w:t xml:space="preserve"> </w:t>
      </w:r>
      <w:r w:rsidRPr="00A51D26">
        <w:rPr>
          <w:sz w:val="28"/>
          <w:szCs w:val="28"/>
        </w:rPr>
        <w:t>Максатихинского района</w:t>
      </w:r>
      <w:r w:rsidR="00935903">
        <w:rPr>
          <w:sz w:val="28"/>
          <w:szCs w:val="28"/>
        </w:rPr>
        <w:t xml:space="preserve"> </w:t>
      </w:r>
      <w:r w:rsidRPr="00A51D26">
        <w:rPr>
          <w:sz w:val="28"/>
          <w:szCs w:val="28"/>
        </w:rPr>
        <w:t>на 20</w:t>
      </w:r>
      <w:r w:rsidR="00CC1F17">
        <w:rPr>
          <w:sz w:val="28"/>
          <w:szCs w:val="28"/>
        </w:rPr>
        <w:t>20</w:t>
      </w:r>
      <w:r w:rsidRPr="00A51D26">
        <w:rPr>
          <w:sz w:val="28"/>
          <w:szCs w:val="28"/>
        </w:rPr>
        <w:t xml:space="preserve"> год</w:t>
      </w:r>
    </w:p>
    <w:p w:rsidR="00935903" w:rsidRPr="00A51D26" w:rsidRDefault="00935903" w:rsidP="00935903">
      <w:pPr>
        <w:tabs>
          <w:tab w:val="left" w:pos="7371"/>
        </w:tabs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</w:p>
    <w:p w:rsidR="00E92E9F" w:rsidRPr="00A51D26" w:rsidRDefault="00E92E9F" w:rsidP="00E92E9F">
      <w:pPr>
        <w:autoSpaceDE w:val="0"/>
        <w:autoSpaceDN w:val="0"/>
        <w:adjustRightInd w:val="0"/>
        <w:ind w:right="3055"/>
        <w:jc w:val="both"/>
        <w:rPr>
          <w:b/>
          <w:sz w:val="28"/>
          <w:szCs w:val="28"/>
        </w:rPr>
      </w:pPr>
    </w:p>
    <w:p w:rsidR="00E92E9F" w:rsidRPr="00A51D26" w:rsidRDefault="00E92E9F" w:rsidP="00E92E9F">
      <w:pPr>
        <w:ind w:firstLine="851"/>
        <w:jc w:val="both"/>
        <w:rPr>
          <w:sz w:val="28"/>
          <w:szCs w:val="28"/>
        </w:rPr>
      </w:pPr>
      <w:r w:rsidRPr="00A51D26">
        <w:rPr>
          <w:sz w:val="28"/>
          <w:szCs w:val="28"/>
        </w:rPr>
        <w:t>Заслушав доклад председателя  Контрольно-счетной палаты Собрания депутатов Максатихинского района о Плане работы  Контрольно-счетной палаты Собрания депутатов Максатихинского района на 20</w:t>
      </w:r>
      <w:r w:rsidR="00CC1F17">
        <w:rPr>
          <w:sz w:val="28"/>
          <w:szCs w:val="28"/>
        </w:rPr>
        <w:t>20</w:t>
      </w:r>
      <w:r w:rsidRPr="00A51D26">
        <w:rPr>
          <w:sz w:val="28"/>
          <w:szCs w:val="28"/>
        </w:rPr>
        <w:t xml:space="preserve"> год, Собрание депутатов Максатихинского района Тверской области</w:t>
      </w:r>
    </w:p>
    <w:p w:rsidR="00E92E9F" w:rsidRPr="00A51D26" w:rsidRDefault="00E92E9F" w:rsidP="00E92E9F">
      <w:pPr>
        <w:ind w:firstLine="851"/>
        <w:jc w:val="both"/>
        <w:rPr>
          <w:sz w:val="28"/>
          <w:szCs w:val="28"/>
        </w:rPr>
      </w:pPr>
    </w:p>
    <w:p w:rsidR="00E92E9F" w:rsidRPr="00A51D26" w:rsidRDefault="00E92E9F" w:rsidP="00E92E9F">
      <w:pPr>
        <w:ind w:firstLine="851"/>
        <w:jc w:val="center"/>
        <w:rPr>
          <w:sz w:val="28"/>
          <w:szCs w:val="28"/>
        </w:rPr>
      </w:pPr>
      <w:r w:rsidRPr="00A51D26">
        <w:rPr>
          <w:sz w:val="28"/>
          <w:szCs w:val="28"/>
        </w:rPr>
        <w:t>РЕШИЛО:</w:t>
      </w:r>
    </w:p>
    <w:p w:rsidR="00E92E9F" w:rsidRPr="00A51D26" w:rsidRDefault="00E92E9F" w:rsidP="00E92E9F">
      <w:pPr>
        <w:ind w:firstLine="851"/>
        <w:jc w:val="center"/>
        <w:rPr>
          <w:sz w:val="28"/>
          <w:szCs w:val="28"/>
        </w:rPr>
      </w:pPr>
    </w:p>
    <w:p w:rsidR="00E92E9F" w:rsidRPr="00A51D26" w:rsidRDefault="00E92E9F" w:rsidP="00E92E9F">
      <w:pPr>
        <w:ind w:firstLine="709"/>
        <w:jc w:val="both"/>
        <w:rPr>
          <w:rFonts w:cs="Calibri"/>
          <w:sz w:val="28"/>
          <w:szCs w:val="28"/>
        </w:rPr>
      </w:pPr>
      <w:r w:rsidRPr="00A51D26">
        <w:rPr>
          <w:rFonts w:cs="Calibri"/>
          <w:sz w:val="28"/>
          <w:szCs w:val="28"/>
        </w:rPr>
        <w:t>1. Утвердить План работы</w:t>
      </w:r>
      <w:proofErr w:type="gramStart"/>
      <w:r w:rsidRPr="00A51D26">
        <w:rPr>
          <w:rFonts w:cs="Calibri"/>
          <w:sz w:val="28"/>
          <w:szCs w:val="28"/>
        </w:rPr>
        <w:t xml:space="preserve"> К</w:t>
      </w:r>
      <w:proofErr w:type="gramEnd"/>
      <w:r w:rsidRPr="00A51D26">
        <w:rPr>
          <w:rFonts w:cs="Calibri"/>
          <w:sz w:val="28"/>
          <w:szCs w:val="28"/>
        </w:rPr>
        <w:t>онтрольно - счетной палаты Собрания депутатов Максатихинского района на 20</w:t>
      </w:r>
      <w:r w:rsidR="00CC1F17">
        <w:rPr>
          <w:rFonts w:cs="Calibri"/>
          <w:sz w:val="28"/>
          <w:szCs w:val="28"/>
        </w:rPr>
        <w:t>20</w:t>
      </w:r>
      <w:r w:rsidRPr="00A51D26">
        <w:rPr>
          <w:rFonts w:cs="Calibri"/>
          <w:sz w:val="28"/>
          <w:szCs w:val="28"/>
        </w:rPr>
        <w:t xml:space="preserve"> год, согласно </w:t>
      </w:r>
      <w:r w:rsidR="00935903">
        <w:rPr>
          <w:rFonts w:cs="Calibri"/>
          <w:sz w:val="28"/>
          <w:szCs w:val="28"/>
        </w:rPr>
        <w:t>приложению</w:t>
      </w:r>
      <w:r w:rsidRPr="00A51D26">
        <w:rPr>
          <w:rFonts w:cs="Calibri"/>
          <w:sz w:val="28"/>
          <w:szCs w:val="28"/>
        </w:rPr>
        <w:t xml:space="preserve"> к настоящему решению.</w:t>
      </w:r>
    </w:p>
    <w:p w:rsidR="00E92E9F" w:rsidRDefault="00E92E9F" w:rsidP="00E92E9F">
      <w:pPr>
        <w:ind w:firstLine="709"/>
        <w:jc w:val="both"/>
        <w:rPr>
          <w:rFonts w:cs="Calibri"/>
          <w:sz w:val="28"/>
          <w:szCs w:val="28"/>
        </w:rPr>
      </w:pPr>
      <w:r w:rsidRPr="00A51D26">
        <w:rPr>
          <w:rFonts w:cs="Calibri"/>
          <w:sz w:val="28"/>
          <w:szCs w:val="28"/>
        </w:rPr>
        <w:t xml:space="preserve">2. Настоящее решение вступает в силу </w:t>
      </w:r>
      <w:proofErr w:type="gramStart"/>
      <w:r w:rsidRPr="00A51D26">
        <w:rPr>
          <w:rFonts w:cs="Calibri"/>
          <w:sz w:val="28"/>
          <w:szCs w:val="28"/>
        </w:rPr>
        <w:t xml:space="preserve">с </w:t>
      </w:r>
      <w:r w:rsidR="00935903">
        <w:rPr>
          <w:rFonts w:cs="Calibri"/>
          <w:sz w:val="28"/>
          <w:szCs w:val="28"/>
        </w:rPr>
        <w:t>даты</w:t>
      </w:r>
      <w:r w:rsidRPr="00A51D26">
        <w:rPr>
          <w:rFonts w:cs="Calibri"/>
          <w:sz w:val="28"/>
          <w:szCs w:val="28"/>
        </w:rPr>
        <w:t xml:space="preserve"> подписания</w:t>
      </w:r>
      <w:proofErr w:type="gramEnd"/>
      <w:r w:rsidRPr="00A51D26">
        <w:rPr>
          <w:rFonts w:cs="Calibri"/>
          <w:sz w:val="28"/>
          <w:szCs w:val="28"/>
        </w:rPr>
        <w:t>.</w:t>
      </w:r>
    </w:p>
    <w:p w:rsidR="00935903" w:rsidRDefault="00935903" w:rsidP="00E92E9F">
      <w:pPr>
        <w:ind w:firstLine="709"/>
        <w:jc w:val="both"/>
        <w:rPr>
          <w:rFonts w:cs="Calibri"/>
          <w:sz w:val="28"/>
          <w:szCs w:val="28"/>
        </w:rPr>
      </w:pPr>
    </w:p>
    <w:p w:rsidR="00935903" w:rsidRPr="00A51D26" w:rsidRDefault="00935903" w:rsidP="00E92E9F">
      <w:pPr>
        <w:ind w:firstLine="709"/>
        <w:jc w:val="both"/>
        <w:rPr>
          <w:rFonts w:cs="Calibri"/>
          <w:sz w:val="28"/>
          <w:szCs w:val="28"/>
        </w:rPr>
      </w:pPr>
    </w:p>
    <w:p w:rsidR="00E92E9F" w:rsidRPr="00A51D26" w:rsidRDefault="00E92E9F" w:rsidP="00E92E9F">
      <w:pPr>
        <w:ind w:firstLine="851"/>
        <w:jc w:val="center"/>
        <w:rPr>
          <w:sz w:val="28"/>
          <w:szCs w:val="28"/>
        </w:rPr>
      </w:pPr>
    </w:p>
    <w:p w:rsidR="00E92E9F" w:rsidRPr="00A51D26" w:rsidRDefault="00E92E9F" w:rsidP="00E92E9F">
      <w:pPr>
        <w:tabs>
          <w:tab w:val="num" w:pos="900"/>
          <w:tab w:val="num" w:pos="960"/>
        </w:tabs>
        <w:ind w:firstLine="600"/>
        <w:rPr>
          <w:i/>
          <w:sz w:val="28"/>
          <w:szCs w:val="28"/>
        </w:rPr>
      </w:pPr>
    </w:p>
    <w:p w:rsidR="00E92E9F" w:rsidRPr="00A51D26" w:rsidRDefault="00E92E9F" w:rsidP="00E92E9F">
      <w:pPr>
        <w:autoSpaceDE w:val="0"/>
        <w:autoSpaceDN w:val="0"/>
        <w:adjustRightInd w:val="0"/>
        <w:rPr>
          <w:sz w:val="28"/>
          <w:szCs w:val="28"/>
        </w:rPr>
      </w:pPr>
      <w:r w:rsidRPr="00A51D2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51D26">
        <w:rPr>
          <w:sz w:val="28"/>
          <w:szCs w:val="28"/>
        </w:rPr>
        <w:t xml:space="preserve">Собрания депутатов </w:t>
      </w:r>
    </w:p>
    <w:p w:rsidR="00E92E9F" w:rsidRPr="00A51D26" w:rsidRDefault="00E92E9F" w:rsidP="00E92E9F">
      <w:pPr>
        <w:autoSpaceDE w:val="0"/>
        <w:autoSpaceDN w:val="0"/>
        <w:adjustRightInd w:val="0"/>
        <w:rPr>
          <w:sz w:val="28"/>
          <w:szCs w:val="28"/>
        </w:rPr>
      </w:pPr>
      <w:r w:rsidRPr="00A51D26">
        <w:rPr>
          <w:sz w:val="28"/>
          <w:szCs w:val="28"/>
        </w:rPr>
        <w:t xml:space="preserve">Максатихинского района                   </w:t>
      </w:r>
      <w:r w:rsidRPr="00A51D26">
        <w:rPr>
          <w:sz w:val="28"/>
          <w:szCs w:val="28"/>
        </w:rPr>
        <w:tab/>
      </w:r>
      <w:r w:rsidRPr="00A51D2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CC1F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93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1D26">
        <w:rPr>
          <w:sz w:val="28"/>
          <w:szCs w:val="28"/>
        </w:rPr>
        <w:tab/>
        <w:t xml:space="preserve">Н.А. </w:t>
      </w:r>
      <w:proofErr w:type="spellStart"/>
      <w:r w:rsidRPr="00A51D26">
        <w:rPr>
          <w:sz w:val="28"/>
          <w:szCs w:val="28"/>
        </w:rPr>
        <w:t>Кошкаров</w:t>
      </w:r>
      <w:proofErr w:type="spellEnd"/>
    </w:p>
    <w:p w:rsidR="00E92E9F" w:rsidRPr="00A51D26" w:rsidRDefault="00E92E9F" w:rsidP="00E92E9F">
      <w:pPr>
        <w:jc w:val="right"/>
        <w:rPr>
          <w:b/>
          <w:bCs/>
          <w:sz w:val="28"/>
          <w:szCs w:val="28"/>
        </w:rPr>
      </w:pPr>
    </w:p>
    <w:p w:rsidR="00E92E9F" w:rsidRPr="00A51D26" w:rsidRDefault="00E92E9F" w:rsidP="00E92E9F">
      <w:pPr>
        <w:jc w:val="both"/>
        <w:rPr>
          <w:rFonts w:cs="Calibri"/>
          <w:sz w:val="28"/>
          <w:szCs w:val="28"/>
        </w:rPr>
      </w:pPr>
    </w:p>
    <w:p w:rsidR="00E92E9F" w:rsidRPr="00A51D26" w:rsidRDefault="00E92E9F" w:rsidP="00E92E9F">
      <w:pPr>
        <w:spacing w:after="150"/>
        <w:rPr>
          <w:rFonts w:ascii="Arial" w:hAnsi="Arial" w:cs="Arial"/>
          <w:b/>
          <w:bCs/>
          <w:color w:val="3C3C3C"/>
          <w:sz w:val="21"/>
          <w:szCs w:val="21"/>
        </w:rPr>
      </w:pPr>
      <w:r w:rsidRPr="00A51D26">
        <w:rPr>
          <w:rFonts w:ascii="Arial" w:hAnsi="Arial" w:cs="Arial"/>
          <w:b/>
          <w:bCs/>
          <w:color w:val="3C3C3C"/>
          <w:sz w:val="21"/>
          <w:szCs w:val="21"/>
        </w:rPr>
        <w:t> </w:t>
      </w:r>
    </w:p>
    <w:p w:rsidR="00E92E9F" w:rsidRPr="00A51D26" w:rsidRDefault="00E92E9F" w:rsidP="00E92E9F">
      <w:pPr>
        <w:spacing w:after="150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605B26" w:rsidRDefault="00605B26" w:rsidP="00605B26">
      <w:pPr>
        <w:spacing w:after="150"/>
        <w:rPr>
          <w:rFonts w:ascii="Arial" w:hAnsi="Arial" w:cs="Arial"/>
          <w:b/>
          <w:bCs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lastRenderedPageBreak/>
        <w:t xml:space="preserve">                                                                                                                 </w:t>
      </w:r>
    </w:p>
    <w:p w:rsidR="00605B26" w:rsidRPr="00895EB5" w:rsidRDefault="00605B26" w:rsidP="00605B26">
      <w:pPr>
        <w:spacing w:after="150"/>
        <w:ind w:left="7797" w:hanging="993"/>
        <w:jc w:val="both"/>
        <w:rPr>
          <w:rFonts w:ascii="Arial" w:hAnsi="Arial" w:cs="Arial"/>
          <w:bCs/>
          <w:color w:val="3C3C3C"/>
          <w:sz w:val="16"/>
          <w:szCs w:val="16"/>
        </w:rPr>
      </w:pPr>
      <w:r w:rsidRPr="00895EB5">
        <w:rPr>
          <w:rFonts w:ascii="Arial" w:hAnsi="Arial" w:cs="Arial"/>
          <w:b/>
          <w:bCs/>
          <w:color w:val="3C3C3C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895EB5">
        <w:rPr>
          <w:rFonts w:ascii="Arial" w:hAnsi="Arial" w:cs="Arial"/>
          <w:bCs/>
          <w:color w:val="3C3C3C"/>
          <w:sz w:val="16"/>
          <w:szCs w:val="16"/>
        </w:rPr>
        <w:t>Приложение</w:t>
      </w:r>
    </w:p>
    <w:p w:rsidR="00605B26" w:rsidRPr="00895EB5" w:rsidRDefault="00605B26" w:rsidP="00605B26">
      <w:pPr>
        <w:tabs>
          <w:tab w:val="left" w:pos="5985"/>
        </w:tabs>
        <w:spacing w:after="150"/>
        <w:ind w:left="6804"/>
        <w:jc w:val="both"/>
        <w:rPr>
          <w:rFonts w:ascii="Arial" w:hAnsi="Arial" w:cs="Arial"/>
          <w:bCs/>
          <w:color w:val="3C3C3C"/>
          <w:sz w:val="16"/>
          <w:szCs w:val="16"/>
        </w:rPr>
      </w:pPr>
      <w:r w:rsidRPr="00895EB5">
        <w:rPr>
          <w:rFonts w:ascii="Arial" w:hAnsi="Arial" w:cs="Arial"/>
          <w:bCs/>
          <w:color w:val="3C3C3C"/>
          <w:sz w:val="16"/>
          <w:szCs w:val="16"/>
        </w:rPr>
        <w:t xml:space="preserve">к решению Собрания депутатов </w:t>
      </w:r>
      <w:r w:rsidR="00895EB5">
        <w:rPr>
          <w:rFonts w:ascii="Arial" w:hAnsi="Arial" w:cs="Arial"/>
          <w:bCs/>
          <w:color w:val="3C3C3C"/>
          <w:sz w:val="16"/>
          <w:szCs w:val="16"/>
        </w:rPr>
        <w:t xml:space="preserve">Максатихинского района </w:t>
      </w:r>
      <w:r w:rsidRPr="00895EB5">
        <w:rPr>
          <w:rFonts w:ascii="Arial" w:hAnsi="Arial" w:cs="Arial"/>
          <w:bCs/>
          <w:color w:val="3C3C3C"/>
          <w:sz w:val="16"/>
          <w:szCs w:val="16"/>
        </w:rPr>
        <w:t xml:space="preserve">от </w:t>
      </w:r>
      <w:r w:rsidR="00140E61">
        <w:rPr>
          <w:rFonts w:ascii="Arial" w:hAnsi="Arial" w:cs="Arial"/>
          <w:bCs/>
          <w:color w:val="3C3C3C"/>
          <w:sz w:val="16"/>
          <w:szCs w:val="16"/>
        </w:rPr>
        <w:t>2</w:t>
      </w:r>
      <w:bookmarkStart w:id="0" w:name="_GoBack"/>
      <w:bookmarkEnd w:id="0"/>
      <w:r w:rsidRPr="00895EB5">
        <w:rPr>
          <w:rFonts w:ascii="Arial" w:hAnsi="Arial" w:cs="Arial"/>
          <w:bCs/>
          <w:color w:val="3C3C3C"/>
          <w:sz w:val="16"/>
          <w:szCs w:val="16"/>
        </w:rPr>
        <w:t>5.12.2019 № 102</w:t>
      </w:r>
    </w:p>
    <w:p w:rsidR="00605B26" w:rsidRPr="00605B26" w:rsidRDefault="00605B26" w:rsidP="00605B26">
      <w:pPr>
        <w:widowControl w:val="0"/>
        <w:autoSpaceDE w:val="0"/>
        <w:autoSpaceDN w:val="0"/>
        <w:adjustRightInd w:val="0"/>
        <w:jc w:val="both"/>
      </w:pPr>
      <w:r w:rsidRPr="00605B26">
        <w:t xml:space="preserve">                                                                                                            </w:t>
      </w:r>
      <w:r w:rsidRPr="00605B26">
        <w:rPr>
          <w:b/>
        </w:rPr>
        <w:t xml:space="preserve">                                                                              </w:t>
      </w:r>
    </w:p>
    <w:p w:rsidR="00605B26" w:rsidRPr="00605B26" w:rsidRDefault="00605B26" w:rsidP="00605B26">
      <w:pPr>
        <w:jc w:val="center"/>
        <w:rPr>
          <w:b/>
        </w:rPr>
      </w:pPr>
    </w:p>
    <w:p w:rsidR="00605B26" w:rsidRPr="00605B26" w:rsidRDefault="00605B26" w:rsidP="00605B26">
      <w:pPr>
        <w:jc w:val="center"/>
        <w:rPr>
          <w:b/>
        </w:rPr>
      </w:pPr>
      <w:r w:rsidRPr="00605B26">
        <w:rPr>
          <w:b/>
        </w:rPr>
        <w:t>План работы Контрольно-счетной палаты Собрания депутатов Максатихинского района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98"/>
        <w:gridCol w:w="2232"/>
      </w:tblGrid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  <w:sz w:val="22"/>
              </w:rPr>
            </w:pPr>
            <w:r w:rsidRPr="00605B26">
              <w:rPr>
                <w:rFonts w:eastAsia="Calibri"/>
                <w:sz w:val="22"/>
              </w:rPr>
              <w:t xml:space="preserve">№ </w:t>
            </w:r>
            <w:proofErr w:type="gramStart"/>
            <w:r w:rsidRPr="00605B26">
              <w:rPr>
                <w:rFonts w:eastAsia="Calibri"/>
                <w:sz w:val="22"/>
              </w:rPr>
              <w:t>п</w:t>
            </w:r>
            <w:proofErr w:type="gramEnd"/>
            <w:r w:rsidRPr="00605B26">
              <w:rPr>
                <w:rFonts w:eastAsia="Calibri"/>
                <w:sz w:val="22"/>
              </w:rPr>
              <w:t>/п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jc w:val="center"/>
              <w:rPr>
                <w:rFonts w:eastAsia="Calibri"/>
                <w:sz w:val="22"/>
              </w:rPr>
            </w:pPr>
            <w:r w:rsidRPr="00605B26"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  <w:t>Перечень мероприятий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  <w:b/>
                <w:sz w:val="22"/>
              </w:rPr>
            </w:pPr>
            <w:r w:rsidRPr="00605B26">
              <w:rPr>
                <w:rFonts w:eastAsia="Calibri"/>
                <w:b/>
                <w:sz w:val="22"/>
              </w:rPr>
              <w:t>Срок исполнения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605B26">
              <w:rPr>
                <w:rFonts w:ascii="Calibri" w:eastAsia="Calibri" w:hAnsi="Calibri"/>
                <w:sz w:val="20"/>
                <w:szCs w:val="22"/>
              </w:rPr>
              <w:t>1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605B26">
              <w:rPr>
                <w:rFonts w:ascii="Calibri" w:eastAsia="Calibri" w:hAnsi="Calibri"/>
                <w:sz w:val="20"/>
                <w:szCs w:val="22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605B26">
              <w:rPr>
                <w:rFonts w:ascii="Calibri" w:eastAsia="Calibri" w:hAnsi="Calibri"/>
                <w:sz w:val="20"/>
                <w:szCs w:val="22"/>
              </w:rPr>
              <w:t>3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Подготовка и представление Собранию депутатов Максатихинского района отчета о деятельности Контрольно-счетной палаты Собрания депутатов Максатихинского района за 2019 год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Подготовка и представление заключений и письменных ответов в соответствии с поручениями Собрания депутатов Максатихинского района, Председателя Собрания депутатов Максатихинского района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постоянно в течение года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3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Проведение экспертизы и представление заключений по проектам решений Собрания депутатов о внесении изменений и дополнений в решение Собрания депутатов «О бюджете муниципального образования Тверской области «Максатихинский район» на 2020 год и на плановый период 2021 и 2022 годов», проектам программ, затрагивающих вопросы бюджета Максатихинского района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постоянно в течение года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4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Подготовка и представление Собранию депутатов Максатихинского района, Главе Максатихинского района заключения на отчет об исполнении бюджета муниципального образования Тверской области «Максатихинский район» за 2019 год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5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Подготовка и представление в Совет депутатов городского поселения поселок </w:t>
            </w:r>
            <w:proofErr w:type="spellStart"/>
            <w:r w:rsidRPr="00605B26">
              <w:rPr>
                <w:rFonts w:eastAsia="Calibri"/>
              </w:rPr>
              <w:t>Максатиха</w:t>
            </w:r>
            <w:proofErr w:type="spellEnd"/>
            <w:r w:rsidRPr="00605B26">
              <w:rPr>
                <w:rFonts w:eastAsia="Calibri"/>
              </w:rPr>
              <w:t xml:space="preserve"> заключения на отчет об исполнении бюджета поселка </w:t>
            </w:r>
            <w:proofErr w:type="spellStart"/>
            <w:r w:rsidRPr="00605B26">
              <w:rPr>
                <w:rFonts w:eastAsia="Calibri"/>
              </w:rPr>
              <w:t>Максатиха</w:t>
            </w:r>
            <w:proofErr w:type="spellEnd"/>
            <w:r w:rsidRPr="00605B26">
              <w:rPr>
                <w:rFonts w:eastAsia="Calibri"/>
              </w:rPr>
              <w:t xml:space="preserve"> за 2019 год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6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Подготовка и представление в Совет депутатов Зареченского сельского поселения заключения на отчет об исполнении бюджета Зареченского сельского поселения за 2019 год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7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Подготовка и представление в Совет депутатов  Рыбинского сельского поселения заключения на отчет об исполнении бюджета Рыбинского сельского поселения  за 2019 год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8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Подготовка и представление в Совет депутатов Малышевского сельского поселения заключения на отчет об исполнении бюджета Малышевского сельского поселения за 2019 год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9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Подготовка заключений на отчет об исполнении  бюджета МО Тверской области «</w:t>
            </w:r>
            <w:proofErr w:type="spellStart"/>
            <w:r w:rsidRPr="00605B26">
              <w:rPr>
                <w:rFonts w:eastAsia="Calibri"/>
              </w:rPr>
              <w:t>Максатихинсий</w:t>
            </w:r>
            <w:proofErr w:type="spellEnd"/>
            <w:r w:rsidRPr="00605B26">
              <w:rPr>
                <w:rFonts w:eastAsia="Calibri"/>
              </w:rPr>
              <w:t xml:space="preserve"> район» за 1 квартал, полугодие, девять месяцев 2020 года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постоянно в течение года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10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Проведение экспертизы и представление заключения на проект </w:t>
            </w:r>
            <w:r w:rsidRPr="00605B26">
              <w:rPr>
                <w:rFonts w:eastAsia="Calibri"/>
              </w:rPr>
              <w:lastRenderedPageBreak/>
              <w:t>решения Собрания депутатов Максатихинского района «О бюджете муниципального образования Тверской области «Максатихинский район» на 2021 год и на плановый период 2022 и 2023 годов»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lastRenderedPageBreak/>
              <w:t>4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lastRenderedPageBreak/>
              <w:t>11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Проведение экспертизы и представление заключения на проект решения Совета депутатов  городского поселения поселок </w:t>
            </w:r>
            <w:proofErr w:type="spellStart"/>
            <w:r w:rsidRPr="00605B26">
              <w:rPr>
                <w:rFonts w:eastAsia="Calibri"/>
              </w:rPr>
              <w:t>Максатиха</w:t>
            </w:r>
            <w:proofErr w:type="spellEnd"/>
            <w:r w:rsidRPr="00605B26">
              <w:rPr>
                <w:rFonts w:eastAsia="Calibri"/>
              </w:rPr>
              <w:t xml:space="preserve"> «О бюджете поселка </w:t>
            </w:r>
            <w:proofErr w:type="spellStart"/>
            <w:r w:rsidRPr="00605B26">
              <w:rPr>
                <w:rFonts w:eastAsia="Calibri"/>
              </w:rPr>
              <w:t>Максатиха</w:t>
            </w:r>
            <w:proofErr w:type="spellEnd"/>
            <w:r w:rsidRPr="00605B26">
              <w:rPr>
                <w:rFonts w:eastAsia="Calibri"/>
              </w:rPr>
              <w:t xml:space="preserve"> на 2021 год и на плановый период 2022 и 2023 годов»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4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12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Проведение экспертизы и представление заключения на проект  решения Совета депутатов Зареченского сельского поселения «О бюджете Зареченского сельского поселения на 2021 год и на плановый период 2022 и 2023 годов»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4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13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Проведение экспертизы и представление заключения на проект решения Совета депутатов Малышевского сельского поселения «О бюджете Малышевского сельского поселения на 2021 год и на плановый период 2022 и 2023 годов»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4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14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Проведение экспертизы и представление заключения на проект решения Совета депутатов Рыбинского сельского поселения «О бюджете Рыбинского сельского поселения на 2021 год и на плановый период 2022 и 2023 годов»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4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15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Проведение внешней </w:t>
            </w:r>
            <w:proofErr w:type="gramStart"/>
            <w:r w:rsidRPr="00605B26">
              <w:rPr>
                <w:rFonts w:eastAsia="Calibri"/>
              </w:rPr>
              <w:t>проверки бюджетной отчетности главных администраторов средств бюджета муниципального образования Тверской</w:t>
            </w:r>
            <w:proofErr w:type="gramEnd"/>
            <w:r w:rsidRPr="00605B26">
              <w:rPr>
                <w:rFonts w:eastAsia="Calibri"/>
              </w:rPr>
              <w:t xml:space="preserve"> области «Максатихинский район» за 2019 год.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1-2 кварталы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16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Проведение внешней </w:t>
            </w:r>
            <w:proofErr w:type="gramStart"/>
            <w:r w:rsidRPr="00605B26">
              <w:rPr>
                <w:rFonts w:eastAsia="Calibri"/>
              </w:rPr>
              <w:t>проверки бюджетной отчетности главного администратора средств бюджета поселка</w:t>
            </w:r>
            <w:proofErr w:type="gramEnd"/>
            <w:r w:rsidRPr="00605B26">
              <w:rPr>
                <w:rFonts w:eastAsia="Calibri"/>
              </w:rPr>
              <w:t xml:space="preserve"> </w:t>
            </w:r>
            <w:proofErr w:type="spellStart"/>
            <w:r w:rsidRPr="00605B26">
              <w:rPr>
                <w:rFonts w:eastAsia="Calibri"/>
              </w:rPr>
              <w:t>Максатиха</w:t>
            </w:r>
            <w:proofErr w:type="spellEnd"/>
            <w:r w:rsidRPr="00605B26">
              <w:rPr>
                <w:rFonts w:eastAsia="Calibri"/>
              </w:rPr>
              <w:t xml:space="preserve"> за 2019 год.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1-2 кварталы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17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Проведение внешней </w:t>
            </w:r>
            <w:proofErr w:type="gramStart"/>
            <w:r w:rsidRPr="00605B26">
              <w:rPr>
                <w:rFonts w:eastAsia="Calibri"/>
              </w:rPr>
              <w:t>проверки бюджетной отчетности главного администратора средств бюджета Зареченского сельского поселения</w:t>
            </w:r>
            <w:proofErr w:type="gramEnd"/>
            <w:r w:rsidRPr="00605B26">
              <w:rPr>
                <w:rFonts w:eastAsia="Calibri"/>
              </w:rPr>
              <w:t xml:space="preserve"> за 2019 год.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1-2 кварталы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18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Проведение внешней </w:t>
            </w:r>
            <w:proofErr w:type="gramStart"/>
            <w:r w:rsidRPr="00605B26">
              <w:rPr>
                <w:rFonts w:eastAsia="Calibri"/>
              </w:rPr>
              <w:t>проверки бюджетной отчетности главного администратора средств бюджета Малышевского сельского поселения</w:t>
            </w:r>
            <w:proofErr w:type="gramEnd"/>
            <w:r w:rsidRPr="00605B26">
              <w:rPr>
                <w:rFonts w:eastAsia="Calibri"/>
              </w:rPr>
              <w:t xml:space="preserve"> за 2019 год.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1-2 кварталы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19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Проведение внешней </w:t>
            </w:r>
            <w:proofErr w:type="gramStart"/>
            <w:r w:rsidRPr="00605B26">
              <w:rPr>
                <w:rFonts w:eastAsia="Calibri"/>
              </w:rPr>
              <w:t>проверки бюджетной отчетности главного администратора средств бюджета Рыбинского сельского поселения</w:t>
            </w:r>
            <w:proofErr w:type="gramEnd"/>
            <w:r w:rsidRPr="00605B26">
              <w:rPr>
                <w:rFonts w:eastAsia="Calibri"/>
              </w:rPr>
              <w:t xml:space="preserve"> за 2019 год.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1-2 кварталы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20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Проверка использования бюджетных средств на создание в муниципальных  организациях, расположенных в сельской местности, условий для  физической культуры и спортом в рамках реализации мероприятий федерального проекта «Успех каждого ребенка»  национального проекта «Образование» за 2019 год. 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1-2 кварталы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21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Проверка использования бюджетных средств на реализацию мероприятий муниципальной программы «Жилищно-коммунальное хозяйство и энергетика Максатихинского района Тверской области на 2017-2021 годы» за 2019 год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2-3 квартал</w:t>
            </w:r>
          </w:p>
        </w:tc>
      </w:tr>
      <w:tr w:rsidR="00605B26" w:rsidRPr="00605B26" w:rsidTr="00CA6F15"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22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 xml:space="preserve">Аудит в сфере закупок в рамках полномочий, определенных Федеральным законом от 05.04.2013г. № 44-ФЗ «О контрактной системе в сфере закупок, товаров, работ, услуг для </w:t>
            </w:r>
            <w:r w:rsidRPr="00605B26">
              <w:rPr>
                <w:rFonts w:eastAsia="Calibri"/>
              </w:rPr>
              <w:lastRenderedPageBreak/>
              <w:t>обеспечения государственных и муниципальных нужд», по Управлению территориального развития администрации Максатихинского района Тверской области за 2019 год.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lastRenderedPageBreak/>
              <w:t>3-4 квартал</w:t>
            </w:r>
          </w:p>
        </w:tc>
      </w:tr>
      <w:tr w:rsidR="00605B26" w:rsidRPr="00605B26" w:rsidTr="00605B26">
        <w:trPr>
          <w:trHeight w:val="1485"/>
        </w:trPr>
        <w:tc>
          <w:tcPr>
            <w:tcW w:w="540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lastRenderedPageBreak/>
              <w:t>23</w:t>
            </w:r>
          </w:p>
        </w:tc>
        <w:tc>
          <w:tcPr>
            <w:tcW w:w="6799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Обследования по вопросам, относящимся к компетенции Контрольно-счетной палаты Собрания депутатов Максатихинского района</w:t>
            </w:r>
          </w:p>
        </w:tc>
        <w:tc>
          <w:tcPr>
            <w:tcW w:w="2232" w:type="dxa"/>
            <w:shd w:val="clear" w:color="auto" w:fill="auto"/>
          </w:tcPr>
          <w:p w:rsidR="00605B26" w:rsidRPr="00605B26" w:rsidRDefault="00605B26" w:rsidP="00605B26">
            <w:pPr>
              <w:rPr>
                <w:rFonts w:eastAsia="Calibri"/>
              </w:rPr>
            </w:pPr>
            <w:r w:rsidRPr="00605B26">
              <w:rPr>
                <w:rFonts w:eastAsia="Calibri"/>
              </w:rPr>
              <w:t>в течение года, в соответствии с приказом Контрольно-счетной палаты Собрания депутатов Максатихинского района</w:t>
            </w:r>
          </w:p>
        </w:tc>
      </w:tr>
    </w:tbl>
    <w:p w:rsidR="0023685A" w:rsidRPr="00760B8B" w:rsidRDefault="00605B26" w:rsidP="00605B26">
      <w:pPr>
        <w:shd w:val="clear" w:color="auto" w:fill="FFFFFF"/>
        <w:ind w:right="5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         </w:t>
      </w:r>
    </w:p>
    <w:sectPr w:rsidR="0023685A" w:rsidRPr="00760B8B" w:rsidSect="00605B26">
      <w:pgSz w:w="11906" w:h="16838"/>
      <w:pgMar w:top="1135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17" w:rsidRDefault="00010417" w:rsidP="00605B26">
      <w:r>
        <w:separator/>
      </w:r>
    </w:p>
  </w:endnote>
  <w:endnote w:type="continuationSeparator" w:id="0">
    <w:p w:rsidR="00010417" w:rsidRDefault="00010417" w:rsidP="0060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17" w:rsidRDefault="00010417" w:rsidP="00605B26">
      <w:r>
        <w:separator/>
      </w:r>
    </w:p>
  </w:footnote>
  <w:footnote w:type="continuationSeparator" w:id="0">
    <w:p w:rsidR="00010417" w:rsidRDefault="00010417" w:rsidP="0060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DC"/>
    <w:rsid w:val="00010417"/>
    <w:rsid w:val="00140E61"/>
    <w:rsid w:val="0023685A"/>
    <w:rsid w:val="004315E0"/>
    <w:rsid w:val="004323DC"/>
    <w:rsid w:val="004C2B28"/>
    <w:rsid w:val="00574023"/>
    <w:rsid w:val="005A1CAE"/>
    <w:rsid w:val="00605B26"/>
    <w:rsid w:val="00760B8B"/>
    <w:rsid w:val="00895EB5"/>
    <w:rsid w:val="00935903"/>
    <w:rsid w:val="009A6D6B"/>
    <w:rsid w:val="00C11C42"/>
    <w:rsid w:val="00CC1F17"/>
    <w:rsid w:val="00CD795C"/>
    <w:rsid w:val="00E92E9F"/>
    <w:rsid w:val="00E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C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05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5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C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05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5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2019-12-24T11:52:00Z</cp:lastPrinted>
  <dcterms:created xsi:type="dcterms:W3CDTF">2019-12-23T13:00:00Z</dcterms:created>
  <dcterms:modified xsi:type="dcterms:W3CDTF">2019-12-24T12:05:00Z</dcterms:modified>
</cp:coreProperties>
</file>